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1F" w:rsidRDefault="00457A1F" w:rsidP="00457A1F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1816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1F" w:rsidRPr="00457A1F" w:rsidRDefault="00457A1F" w:rsidP="00457A1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57A1F">
        <w:rPr>
          <w:sz w:val="28"/>
          <w:szCs w:val="28"/>
        </w:rPr>
        <w:t>АДМИНИСТРАЦИЯ   ПЕШКОВСКОГО   СЕЛЬСКОГО   ПОСЕЛЕНИЯ</w:t>
      </w:r>
    </w:p>
    <w:p w:rsidR="00457A1F" w:rsidRPr="00457A1F" w:rsidRDefault="00457A1F" w:rsidP="00457A1F">
      <w:pPr>
        <w:tabs>
          <w:tab w:val="left" w:pos="0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0" w:name="_Toc241026666"/>
      <w:r w:rsidRPr="00457A1F">
        <w:rPr>
          <w:b/>
          <w:sz w:val="28"/>
          <w:szCs w:val="28"/>
        </w:rPr>
        <w:t>ПОСТАНОВЛЕНИЕ</w:t>
      </w:r>
      <w:bookmarkEnd w:id="0"/>
    </w:p>
    <w:p w:rsidR="00457A1F" w:rsidRPr="00457A1F" w:rsidRDefault="00457A1F" w:rsidP="00457A1F">
      <w:pPr>
        <w:tabs>
          <w:tab w:val="left" w:pos="0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</w:p>
    <w:p w:rsidR="00457A1F" w:rsidRPr="00457A1F" w:rsidRDefault="009227A6" w:rsidP="00457A1F">
      <w:pPr>
        <w:tabs>
          <w:tab w:val="left" w:pos="4035"/>
        </w:tabs>
        <w:spacing w:line="240" w:lineRule="auto"/>
        <w:ind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_______2016 г.                                                                                                №_____</w:t>
      </w:r>
    </w:p>
    <w:p w:rsidR="00457A1F" w:rsidRPr="009227A6" w:rsidRDefault="00975BCC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7"/>
          <w:szCs w:val="27"/>
        </w:rPr>
      </w:pPr>
      <w:r w:rsidRPr="009227A6">
        <w:rPr>
          <w:bCs/>
          <w:sz w:val="27"/>
          <w:szCs w:val="27"/>
        </w:rPr>
        <w:t xml:space="preserve"> «</w:t>
      </w:r>
      <w:r w:rsidR="00457A1F" w:rsidRPr="009227A6">
        <w:rPr>
          <w:bCs/>
          <w:sz w:val="27"/>
          <w:szCs w:val="27"/>
        </w:rPr>
        <w:t>Об утверждении ведомственного перечня</w:t>
      </w:r>
    </w:p>
    <w:p w:rsidR="00457A1F" w:rsidRPr="009227A6" w:rsidRDefault="00457A1F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7"/>
          <w:szCs w:val="27"/>
        </w:rPr>
      </w:pPr>
      <w:r w:rsidRPr="009227A6">
        <w:rPr>
          <w:bCs/>
          <w:sz w:val="27"/>
          <w:szCs w:val="27"/>
        </w:rPr>
        <w:t>отдельных видов товаров, работ, услуг, их</w:t>
      </w:r>
    </w:p>
    <w:p w:rsidR="00457A1F" w:rsidRPr="009227A6" w:rsidRDefault="00457A1F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7"/>
          <w:szCs w:val="27"/>
        </w:rPr>
      </w:pPr>
      <w:r w:rsidRPr="009227A6">
        <w:rPr>
          <w:bCs/>
          <w:sz w:val="27"/>
          <w:szCs w:val="27"/>
        </w:rPr>
        <w:t>потребительских свойств (в том числе их качество)</w:t>
      </w:r>
    </w:p>
    <w:p w:rsidR="00457A1F" w:rsidRPr="009227A6" w:rsidRDefault="00457A1F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7"/>
          <w:szCs w:val="27"/>
        </w:rPr>
      </w:pPr>
      <w:proofErr w:type="gramStart"/>
      <w:r w:rsidRPr="009227A6">
        <w:rPr>
          <w:bCs/>
          <w:sz w:val="27"/>
          <w:szCs w:val="27"/>
        </w:rPr>
        <w:t xml:space="preserve">и иных характеристик (в том числе предельные </w:t>
      </w:r>
      <w:proofErr w:type="gramEnd"/>
    </w:p>
    <w:p w:rsidR="00457A1F" w:rsidRPr="009227A6" w:rsidRDefault="00457A1F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7"/>
          <w:szCs w:val="27"/>
        </w:rPr>
      </w:pPr>
      <w:r w:rsidRPr="009227A6">
        <w:rPr>
          <w:bCs/>
          <w:sz w:val="27"/>
          <w:szCs w:val="27"/>
        </w:rPr>
        <w:t>цены товаров, работ, услуг) к ним, закупаемых</w:t>
      </w:r>
    </w:p>
    <w:p w:rsidR="00457A1F" w:rsidRPr="009227A6" w:rsidRDefault="00457A1F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7"/>
          <w:szCs w:val="27"/>
        </w:rPr>
      </w:pPr>
      <w:r w:rsidRPr="009227A6">
        <w:rPr>
          <w:bCs/>
          <w:sz w:val="27"/>
          <w:szCs w:val="27"/>
        </w:rPr>
        <w:t xml:space="preserve">администрацией Пешковского сельского поселения </w:t>
      </w:r>
    </w:p>
    <w:p w:rsidR="00457A1F" w:rsidRPr="009227A6" w:rsidRDefault="00457A1F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7"/>
          <w:szCs w:val="27"/>
        </w:rPr>
      </w:pPr>
      <w:r w:rsidRPr="009227A6">
        <w:rPr>
          <w:bCs/>
          <w:sz w:val="27"/>
          <w:szCs w:val="27"/>
        </w:rPr>
        <w:t xml:space="preserve">и </w:t>
      </w:r>
      <w:proofErr w:type="gramStart"/>
      <w:r w:rsidRPr="009227A6">
        <w:rPr>
          <w:bCs/>
          <w:sz w:val="27"/>
          <w:szCs w:val="27"/>
        </w:rPr>
        <w:t>подведомственными</w:t>
      </w:r>
      <w:proofErr w:type="gramEnd"/>
      <w:r w:rsidRPr="009227A6">
        <w:rPr>
          <w:bCs/>
          <w:sz w:val="27"/>
          <w:szCs w:val="27"/>
        </w:rPr>
        <w:t xml:space="preserve"> ей  муниципальными </w:t>
      </w:r>
    </w:p>
    <w:p w:rsidR="00457A1F" w:rsidRPr="009227A6" w:rsidRDefault="00457A1F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7"/>
          <w:szCs w:val="27"/>
        </w:rPr>
      </w:pPr>
      <w:r w:rsidRPr="009227A6">
        <w:rPr>
          <w:bCs/>
          <w:sz w:val="27"/>
          <w:szCs w:val="27"/>
        </w:rPr>
        <w:t>бюджетными учреждениями»</w:t>
      </w:r>
    </w:p>
    <w:p w:rsidR="00457A1F" w:rsidRPr="009227A6" w:rsidRDefault="00457A1F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7"/>
          <w:szCs w:val="27"/>
        </w:rPr>
      </w:pPr>
    </w:p>
    <w:p w:rsidR="00457A1F" w:rsidRPr="009227A6" w:rsidRDefault="00457A1F" w:rsidP="00457A1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 w:rsidRPr="009227A6">
        <w:rPr>
          <w:sz w:val="27"/>
          <w:szCs w:val="27"/>
        </w:rPr>
        <w:t xml:space="preserve">      </w:t>
      </w:r>
      <w:proofErr w:type="gramStart"/>
      <w:r w:rsidRPr="009227A6">
        <w:rPr>
          <w:sz w:val="27"/>
          <w:szCs w:val="27"/>
        </w:rPr>
        <w:t xml:space="preserve">В соответствии со статьей 19 Федерального закона от 05 апреля 2013 года  </w:t>
      </w:r>
      <w:r w:rsidRPr="009227A6">
        <w:rPr>
          <w:sz w:val="27"/>
          <w:szCs w:val="27"/>
        </w:rPr>
        <w:br/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Пешковского</w:t>
      </w:r>
      <w:proofErr w:type="gramEnd"/>
      <w:r w:rsidRPr="009227A6">
        <w:rPr>
          <w:sz w:val="27"/>
          <w:szCs w:val="27"/>
        </w:rPr>
        <w:t xml:space="preserve"> </w:t>
      </w:r>
      <w:proofErr w:type="gramStart"/>
      <w:r w:rsidRPr="009227A6">
        <w:rPr>
          <w:sz w:val="27"/>
          <w:szCs w:val="27"/>
        </w:rPr>
        <w:t>сельского поселения от 12.02.2016 г. № 51 «Об утверждении Правил определения требований к закупаемым Администрацией Пешковского сельского поселения и подведомственными ей муниципальными бюджетными учреждениями отдельным видам товаров, работ, услуг (в том числе предельных цен товаров, работ, услуг»,</w:t>
      </w:r>
      <w:proofErr w:type="gramEnd"/>
    </w:p>
    <w:p w:rsidR="00457A1F" w:rsidRPr="009227A6" w:rsidRDefault="00457A1F" w:rsidP="00457A1F">
      <w:pPr>
        <w:shd w:val="clear" w:color="auto" w:fill="FFFFFF"/>
        <w:tabs>
          <w:tab w:val="left" w:pos="4962"/>
          <w:tab w:val="left" w:leader="underscore" w:pos="8117"/>
        </w:tabs>
        <w:spacing w:line="240" w:lineRule="auto"/>
        <w:ind w:firstLine="0"/>
        <w:jc w:val="left"/>
        <w:rPr>
          <w:sz w:val="27"/>
          <w:szCs w:val="27"/>
        </w:rPr>
      </w:pPr>
    </w:p>
    <w:p w:rsidR="00457A1F" w:rsidRPr="009227A6" w:rsidRDefault="00457A1F" w:rsidP="009227A6">
      <w:pPr>
        <w:shd w:val="clear" w:color="auto" w:fill="FFFFFF"/>
        <w:tabs>
          <w:tab w:val="left" w:pos="4962"/>
          <w:tab w:val="left" w:leader="underscore" w:pos="8117"/>
        </w:tabs>
        <w:spacing w:line="240" w:lineRule="auto"/>
        <w:ind w:firstLine="0"/>
        <w:jc w:val="center"/>
        <w:rPr>
          <w:sz w:val="27"/>
          <w:szCs w:val="27"/>
        </w:rPr>
      </w:pPr>
      <w:r w:rsidRPr="009227A6">
        <w:rPr>
          <w:sz w:val="27"/>
          <w:szCs w:val="27"/>
        </w:rPr>
        <w:t>ПОСТАНОВЛЯЮ:</w:t>
      </w:r>
    </w:p>
    <w:p w:rsidR="00457A1F" w:rsidRPr="009227A6" w:rsidRDefault="00457A1F" w:rsidP="00457A1F">
      <w:pPr>
        <w:autoSpaceDE w:val="0"/>
        <w:autoSpaceDN w:val="0"/>
        <w:adjustRightInd w:val="0"/>
        <w:spacing w:line="240" w:lineRule="auto"/>
        <w:rPr>
          <w:sz w:val="27"/>
          <w:szCs w:val="27"/>
        </w:rPr>
      </w:pPr>
      <w:r w:rsidRPr="009227A6">
        <w:rPr>
          <w:kern w:val="2"/>
          <w:sz w:val="27"/>
          <w:szCs w:val="27"/>
        </w:rPr>
        <w:t>1. </w:t>
      </w:r>
      <w:r w:rsidRPr="009227A6">
        <w:rPr>
          <w:sz w:val="27"/>
          <w:szCs w:val="27"/>
        </w:rPr>
        <w:t>Утвердить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Пешковского сельского поселения  и подведомственными ей бюджетными учреждениями согласно Приложению.</w:t>
      </w:r>
    </w:p>
    <w:p w:rsidR="00457A1F" w:rsidRPr="009227A6" w:rsidRDefault="00457A1F" w:rsidP="00457A1F">
      <w:pPr>
        <w:spacing w:line="240" w:lineRule="auto"/>
        <w:rPr>
          <w:sz w:val="27"/>
          <w:szCs w:val="27"/>
        </w:rPr>
      </w:pPr>
      <w:r w:rsidRPr="009227A6">
        <w:rPr>
          <w:sz w:val="27"/>
          <w:szCs w:val="27"/>
        </w:rPr>
        <w:t xml:space="preserve">2. Применение прилагаемого ведомственного перечня обеспечить </w:t>
      </w:r>
      <w:r w:rsidRPr="009227A6">
        <w:rPr>
          <w:sz w:val="27"/>
          <w:szCs w:val="27"/>
        </w:rPr>
        <w:br/>
        <w:t>при формировании планов закупок товаров, работ, услуг на 2017 год.</w:t>
      </w:r>
    </w:p>
    <w:p w:rsidR="00457A1F" w:rsidRPr="009227A6" w:rsidRDefault="00457A1F" w:rsidP="00457A1F">
      <w:pPr>
        <w:spacing w:line="240" w:lineRule="auto"/>
        <w:ind w:firstLine="0"/>
        <w:rPr>
          <w:sz w:val="27"/>
          <w:szCs w:val="27"/>
        </w:rPr>
      </w:pPr>
      <w:r w:rsidRPr="009227A6">
        <w:rPr>
          <w:sz w:val="27"/>
          <w:szCs w:val="27"/>
        </w:rPr>
        <w:t xml:space="preserve">         3.  Настоящее постановление  подлежит размещению на официальном сайте Пешковского сельского поселения </w:t>
      </w:r>
      <w:hyperlink r:id="rId10" w:history="1">
        <w:r w:rsidRPr="009227A6">
          <w:rPr>
            <w:color w:val="0000FF"/>
            <w:sz w:val="27"/>
            <w:szCs w:val="27"/>
            <w:u w:val="single"/>
          </w:rPr>
          <w:t>www.peshkovskoe.ru</w:t>
        </w:r>
      </w:hyperlink>
      <w:r w:rsidRPr="009227A6">
        <w:rPr>
          <w:color w:val="0000FF"/>
          <w:sz w:val="27"/>
          <w:szCs w:val="27"/>
          <w:u w:val="single"/>
        </w:rPr>
        <w:t>,</w:t>
      </w:r>
      <w:r w:rsidRPr="009227A6">
        <w:rPr>
          <w:sz w:val="27"/>
          <w:szCs w:val="27"/>
        </w:rPr>
        <w:t xml:space="preserve"> а также в </w:t>
      </w:r>
      <w:r w:rsidRPr="009227A6">
        <w:rPr>
          <w:bCs/>
          <w:sz w:val="27"/>
          <w:szCs w:val="27"/>
        </w:rPr>
        <w:t>единой информационной системе в сфере закупок</w:t>
      </w:r>
      <w:r w:rsidRPr="009227A6">
        <w:rPr>
          <w:sz w:val="27"/>
          <w:szCs w:val="27"/>
        </w:rPr>
        <w:t>.</w:t>
      </w:r>
    </w:p>
    <w:p w:rsidR="00457A1F" w:rsidRPr="009227A6" w:rsidRDefault="00457A1F" w:rsidP="00457A1F">
      <w:pPr>
        <w:spacing w:line="240" w:lineRule="auto"/>
        <w:ind w:firstLine="0"/>
        <w:rPr>
          <w:sz w:val="27"/>
          <w:szCs w:val="27"/>
        </w:rPr>
      </w:pPr>
      <w:r w:rsidRPr="009227A6">
        <w:rPr>
          <w:sz w:val="27"/>
          <w:szCs w:val="27"/>
        </w:rPr>
        <w:t xml:space="preserve">        4. </w:t>
      </w:r>
      <w:proofErr w:type="gramStart"/>
      <w:r w:rsidRPr="009227A6">
        <w:rPr>
          <w:sz w:val="27"/>
          <w:szCs w:val="27"/>
        </w:rPr>
        <w:t>Контроль за</w:t>
      </w:r>
      <w:proofErr w:type="gramEnd"/>
      <w:r w:rsidRPr="009227A6">
        <w:rPr>
          <w:sz w:val="27"/>
          <w:szCs w:val="27"/>
        </w:rPr>
        <w:t xml:space="preserve"> исполнением настоящего постановления возложить на заместителя главы Пешковского сельского поселения Ковалева А.В.</w:t>
      </w:r>
    </w:p>
    <w:p w:rsidR="00457A1F" w:rsidRPr="009227A6" w:rsidRDefault="00457A1F" w:rsidP="00457A1F">
      <w:pPr>
        <w:spacing w:line="240" w:lineRule="auto"/>
        <w:ind w:firstLine="0"/>
        <w:rPr>
          <w:sz w:val="27"/>
          <w:szCs w:val="27"/>
        </w:rPr>
      </w:pPr>
      <w:r w:rsidRPr="009227A6">
        <w:rPr>
          <w:sz w:val="27"/>
          <w:szCs w:val="27"/>
        </w:rPr>
        <w:t xml:space="preserve">      </w:t>
      </w:r>
    </w:p>
    <w:p w:rsidR="00457A1F" w:rsidRPr="009227A6" w:rsidRDefault="00457A1F" w:rsidP="00457A1F">
      <w:pPr>
        <w:spacing w:line="240" w:lineRule="auto"/>
        <w:ind w:firstLine="0"/>
        <w:rPr>
          <w:sz w:val="27"/>
          <w:szCs w:val="27"/>
        </w:rPr>
      </w:pPr>
      <w:r w:rsidRPr="009227A6">
        <w:rPr>
          <w:sz w:val="27"/>
          <w:szCs w:val="27"/>
        </w:rPr>
        <w:t xml:space="preserve">Глава Пешковского </w:t>
      </w:r>
    </w:p>
    <w:p w:rsidR="00457A1F" w:rsidRPr="009227A6" w:rsidRDefault="00457A1F" w:rsidP="00457A1F">
      <w:pPr>
        <w:spacing w:line="240" w:lineRule="auto"/>
        <w:ind w:firstLine="0"/>
        <w:rPr>
          <w:sz w:val="27"/>
          <w:szCs w:val="27"/>
        </w:rPr>
      </w:pPr>
      <w:r w:rsidRPr="009227A6">
        <w:rPr>
          <w:sz w:val="27"/>
          <w:szCs w:val="27"/>
        </w:rPr>
        <w:t>сельского поселения</w:t>
      </w:r>
      <w:r w:rsidRPr="009227A6">
        <w:rPr>
          <w:sz w:val="27"/>
          <w:szCs w:val="27"/>
        </w:rPr>
        <w:tab/>
      </w:r>
      <w:r w:rsidRPr="009227A6">
        <w:rPr>
          <w:sz w:val="27"/>
          <w:szCs w:val="27"/>
        </w:rPr>
        <w:tab/>
      </w:r>
      <w:r w:rsidRPr="009227A6">
        <w:rPr>
          <w:sz w:val="27"/>
          <w:szCs w:val="27"/>
        </w:rPr>
        <w:tab/>
        <w:t xml:space="preserve">                                С.В. Ляшенко</w:t>
      </w:r>
    </w:p>
    <w:p w:rsidR="009227A6" w:rsidRDefault="009227A6" w:rsidP="009227A6">
      <w:pPr>
        <w:spacing w:line="240" w:lineRule="auto"/>
        <w:ind w:firstLine="0"/>
        <w:jc w:val="left"/>
        <w:rPr>
          <w:sz w:val="27"/>
          <w:szCs w:val="27"/>
          <w:lang w:eastAsia="en-US"/>
        </w:rPr>
      </w:pPr>
    </w:p>
    <w:p w:rsidR="009227A6" w:rsidRPr="009227A6" w:rsidRDefault="009227A6" w:rsidP="009227A6">
      <w:pPr>
        <w:spacing w:line="240" w:lineRule="auto"/>
        <w:ind w:firstLine="0"/>
        <w:jc w:val="left"/>
        <w:rPr>
          <w:sz w:val="27"/>
          <w:szCs w:val="27"/>
          <w:lang w:eastAsia="en-US"/>
        </w:rPr>
      </w:pPr>
      <w:r w:rsidRPr="009227A6">
        <w:rPr>
          <w:sz w:val="27"/>
          <w:szCs w:val="27"/>
          <w:lang w:eastAsia="en-US"/>
        </w:rPr>
        <w:t xml:space="preserve">Проект подготовили: заведующий сектором экономики  и финансов </w:t>
      </w:r>
      <w:proofErr w:type="spellStart"/>
      <w:r w:rsidRPr="009227A6">
        <w:rPr>
          <w:sz w:val="27"/>
          <w:szCs w:val="27"/>
          <w:lang w:eastAsia="en-US"/>
        </w:rPr>
        <w:t>Шония</w:t>
      </w:r>
      <w:proofErr w:type="spellEnd"/>
      <w:r w:rsidRPr="009227A6">
        <w:rPr>
          <w:sz w:val="27"/>
          <w:szCs w:val="27"/>
          <w:lang w:eastAsia="en-US"/>
        </w:rPr>
        <w:t xml:space="preserve"> Т.В.</w:t>
      </w:r>
    </w:p>
    <w:p w:rsidR="009227A6" w:rsidRPr="009227A6" w:rsidRDefault="009227A6" w:rsidP="009227A6">
      <w:pPr>
        <w:spacing w:line="240" w:lineRule="auto"/>
        <w:ind w:firstLine="0"/>
        <w:jc w:val="left"/>
        <w:rPr>
          <w:sz w:val="27"/>
          <w:szCs w:val="27"/>
          <w:lang w:eastAsia="en-US"/>
        </w:rPr>
      </w:pPr>
      <w:r w:rsidRPr="009227A6">
        <w:rPr>
          <w:sz w:val="27"/>
          <w:szCs w:val="27"/>
          <w:lang w:eastAsia="en-US"/>
        </w:rPr>
        <w:t xml:space="preserve">       </w:t>
      </w:r>
      <w:r>
        <w:rPr>
          <w:sz w:val="27"/>
          <w:szCs w:val="27"/>
          <w:lang w:eastAsia="en-US"/>
        </w:rPr>
        <w:t xml:space="preserve">                              </w:t>
      </w:r>
      <w:r w:rsidRPr="009227A6">
        <w:rPr>
          <w:sz w:val="27"/>
          <w:szCs w:val="27"/>
          <w:lang w:eastAsia="en-US"/>
        </w:rPr>
        <w:t>ведущий специалист Дворниченко И.А.</w:t>
      </w:r>
    </w:p>
    <w:p w:rsidR="00627B6B" w:rsidRPr="009227A6" w:rsidRDefault="00627B6B" w:rsidP="009227A6">
      <w:pPr>
        <w:ind w:firstLine="0"/>
        <w:rPr>
          <w:sz w:val="28"/>
          <w:szCs w:val="28"/>
          <w:lang w:eastAsia="en-US"/>
        </w:rPr>
        <w:sectPr w:rsidR="00627B6B" w:rsidRPr="009227A6" w:rsidSect="009227A6">
          <w:headerReference w:type="default" r:id="rId11"/>
          <w:footerReference w:type="default" r:id="rId12"/>
          <w:headerReference w:type="first" r:id="rId13"/>
          <w:pgSz w:w="11906" w:h="16838"/>
          <w:pgMar w:top="993" w:right="851" w:bottom="851" w:left="993" w:header="709" w:footer="709" w:gutter="0"/>
          <w:cols w:space="720"/>
          <w:titlePg/>
        </w:sectPr>
      </w:pPr>
    </w:p>
    <w:p w:rsidR="00C249A2" w:rsidRPr="00006699" w:rsidRDefault="00C249A2" w:rsidP="00C249A2">
      <w:pPr>
        <w:pStyle w:val="a7"/>
        <w:jc w:val="right"/>
      </w:pPr>
      <w:r w:rsidRPr="00006699">
        <w:lastRenderedPageBreak/>
        <w:t xml:space="preserve">Приложение  </w:t>
      </w:r>
      <w:proofErr w:type="gramStart"/>
      <w:r w:rsidRPr="00006699">
        <w:t>к</w:t>
      </w:r>
      <w:proofErr w:type="gramEnd"/>
    </w:p>
    <w:p w:rsidR="00C249A2" w:rsidRPr="00006699" w:rsidRDefault="00C249A2" w:rsidP="00C249A2">
      <w:pPr>
        <w:pStyle w:val="a7"/>
        <w:jc w:val="right"/>
      </w:pPr>
      <w:r w:rsidRPr="00006699">
        <w:t>Постановлению администрации</w:t>
      </w:r>
    </w:p>
    <w:p w:rsidR="00C249A2" w:rsidRDefault="00457A1F" w:rsidP="00457A1F">
      <w:pPr>
        <w:spacing w:line="240" w:lineRule="auto"/>
        <w:jc w:val="right"/>
      </w:pPr>
      <w:r>
        <w:t xml:space="preserve">Пешковского сельского поселения </w:t>
      </w:r>
    </w:p>
    <w:p w:rsidR="00457A1F" w:rsidRPr="009F3CB6" w:rsidRDefault="00457A1F" w:rsidP="00457A1F">
      <w:pPr>
        <w:spacing w:line="240" w:lineRule="auto"/>
        <w:jc w:val="right"/>
      </w:pPr>
      <w:r>
        <w:t xml:space="preserve">от </w:t>
      </w:r>
      <w:r w:rsidR="009227A6">
        <w:t>________________________№ ____</w:t>
      </w:r>
      <w:bookmarkStart w:id="1" w:name="_GoBack"/>
      <w:bookmarkEnd w:id="1"/>
    </w:p>
    <w:p w:rsidR="00C249A2" w:rsidRPr="009F3CB6" w:rsidRDefault="00C249A2" w:rsidP="00C249A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9F3CB6">
        <w:rPr>
          <w:b/>
          <w:sz w:val="20"/>
          <w:szCs w:val="20"/>
        </w:rPr>
        <w:t xml:space="preserve">ВЕДОМСТВЕННЫЙ ПЕРЕЧЕНЬ </w:t>
      </w:r>
    </w:p>
    <w:p w:rsidR="00C249A2" w:rsidRPr="009F3CB6" w:rsidRDefault="00C249A2" w:rsidP="00C249A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9F3CB6">
        <w:rPr>
          <w:b/>
          <w:sz w:val="20"/>
          <w:szCs w:val="20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 (в том числе предельные цены товаров, работ, услуг)</w:t>
      </w:r>
    </w:p>
    <w:p w:rsidR="00C249A2" w:rsidRPr="00F26560" w:rsidRDefault="00C249A2" w:rsidP="00457A1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для администрации </w:t>
      </w:r>
      <w:r w:rsidR="00457A1F">
        <w:rPr>
          <w:b/>
          <w:sz w:val="20"/>
          <w:szCs w:val="20"/>
        </w:rPr>
        <w:t xml:space="preserve">Пешковского сельского поселения </w:t>
      </w:r>
      <w:r>
        <w:rPr>
          <w:b/>
          <w:sz w:val="20"/>
          <w:szCs w:val="20"/>
        </w:rPr>
        <w:t xml:space="preserve"> и подведомственных</w:t>
      </w:r>
      <w:r w:rsidRPr="00006699">
        <w:rPr>
          <w:color w:val="000000"/>
          <w:sz w:val="28"/>
          <w:szCs w:val="28"/>
        </w:rPr>
        <w:t xml:space="preserve"> </w:t>
      </w:r>
      <w:r w:rsidR="00457A1F" w:rsidRPr="00457A1F">
        <w:rPr>
          <w:b/>
          <w:color w:val="000000"/>
          <w:sz w:val="20"/>
          <w:szCs w:val="20"/>
        </w:rPr>
        <w:t>ей</w:t>
      </w:r>
      <w:r w:rsidR="00457A1F">
        <w:rPr>
          <w:color w:val="000000"/>
          <w:sz w:val="20"/>
          <w:szCs w:val="20"/>
        </w:rPr>
        <w:t xml:space="preserve"> </w:t>
      </w:r>
      <w:r w:rsidR="00457A1F">
        <w:rPr>
          <w:b/>
          <w:sz w:val="20"/>
          <w:szCs w:val="20"/>
        </w:rPr>
        <w:t xml:space="preserve"> муниципальных </w:t>
      </w:r>
      <w:r>
        <w:rPr>
          <w:b/>
          <w:sz w:val="20"/>
          <w:szCs w:val="20"/>
        </w:rPr>
        <w:t>бюджетных учреждений</w:t>
      </w:r>
    </w:p>
    <w:tbl>
      <w:tblPr>
        <w:tblW w:w="1445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2977"/>
        <w:gridCol w:w="2835"/>
        <w:gridCol w:w="1418"/>
        <w:gridCol w:w="1559"/>
        <w:gridCol w:w="3827"/>
      </w:tblGrid>
      <w:tr w:rsidR="00C249A2" w:rsidRPr="007A38F8" w:rsidTr="00BF03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№ </w:t>
            </w:r>
            <w:proofErr w:type="gramStart"/>
            <w:r w:rsidRPr="007A38F8">
              <w:rPr>
                <w:sz w:val="20"/>
                <w:szCs w:val="20"/>
              </w:rPr>
              <w:t>п</w:t>
            </w:r>
            <w:proofErr w:type="gramEnd"/>
            <w:r w:rsidRPr="007A38F8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Код по </w:t>
            </w:r>
            <w:hyperlink r:id="rId14" w:history="1">
              <w:r w:rsidRPr="007A38F8">
                <w:rPr>
                  <w:sz w:val="20"/>
                  <w:szCs w:val="20"/>
                </w:rPr>
                <w:t>ОКПД</w:t>
              </w:r>
            </w:hyperlink>
            <w:r w:rsidRPr="007A38F8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Наименование</w:t>
            </w:r>
          </w:p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отдельного вида товаров, работ, услуг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Требования к потребительским свойствам (в том числе к качеству) и иным характеристикам</w:t>
            </w:r>
          </w:p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 (в том числе предельные цены) отдельных видов товаров, работ, услуг, утвержденные администрацией </w:t>
            </w:r>
            <w:r w:rsidR="00457A1F">
              <w:rPr>
                <w:sz w:val="20"/>
                <w:szCs w:val="20"/>
              </w:rPr>
              <w:t xml:space="preserve">Пешковского сельского поселения </w:t>
            </w:r>
            <w:r w:rsidRPr="007A38F8">
              <w:rPr>
                <w:sz w:val="20"/>
                <w:szCs w:val="20"/>
              </w:rPr>
              <w:t xml:space="preserve"> в обязательном перечне отдельных видов товаров, работ, услуг</w:t>
            </w:r>
          </w:p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49A2" w:rsidRPr="007A38F8" w:rsidTr="00BF03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значение характеристики </w:t>
            </w:r>
          </w:p>
        </w:tc>
      </w:tr>
      <w:tr w:rsidR="00C249A2" w:rsidRPr="007A38F8" w:rsidTr="00BF03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7A38F8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7A1F" w:rsidRPr="00457A1F" w:rsidTr="00F26560">
        <w:trPr>
          <w:trHeight w:val="3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F26560" w:rsidP="00F26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457A1F">
              <w:rPr>
                <w:color w:val="FF0000"/>
                <w:sz w:val="20"/>
                <w:szCs w:val="20"/>
              </w:rPr>
              <w:t xml:space="preserve">   </w:t>
            </w:r>
            <w:r w:rsidRPr="000A259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862048" w:rsidP="008620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rStyle w:val="FontStyle22"/>
                <w:sz w:val="22"/>
                <w:szCs w:val="22"/>
              </w:rPr>
              <w:t>26</w:t>
            </w:r>
            <w:r w:rsidR="000A2592" w:rsidRPr="00EF3A9A">
              <w:rPr>
                <w:rStyle w:val="FontStyle22"/>
                <w:sz w:val="22"/>
                <w:szCs w:val="22"/>
              </w:rPr>
              <w:t>.</w:t>
            </w:r>
            <w:r>
              <w:rPr>
                <w:rStyle w:val="FontStyle22"/>
                <w:sz w:val="22"/>
                <w:szCs w:val="22"/>
              </w:rPr>
              <w:t>20</w:t>
            </w:r>
            <w:r w:rsidR="000A2592" w:rsidRPr="00EF3A9A">
              <w:rPr>
                <w:rStyle w:val="FontStyle22"/>
                <w:sz w:val="22"/>
                <w:szCs w:val="22"/>
              </w:rPr>
              <w:t>.1</w:t>
            </w:r>
            <w:r>
              <w:rPr>
                <w:rStyle w:val="FontStyle22"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82DFE">
                <w:rPr>
                  <w:rFonts w:eastAsia="Calibri"/>
                  <w:sz w:val="20"/>
                  <w:szCs w:val="20"/>
                </w:rPr>
                <w:t>10 кг</w:t>
              </w:r>
            </w:smartTag>
            <w:r w:rsidRPr="00182DFE">
              <w:rPr>
                <w:rFonts w:eastAsia="Calibri"/>
                <w:sz w:val="20"/>
                <w:szCs w:val="20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0A259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  <w:p w:rsidR="00C249A2" w:rsidRPr="00182DFE" w:rsidRDefault="00C249A2" w:rsidP="000A25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Размер и тип экрана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Дюйм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Не менее 17.3", </w:t>
            </w:r>
            <w:r w:rsidRPr="00182DFE">
              <w:rPr>
                <w:sz w:val="20"/>
                <w:szCs w:val="20"/>
                <w:lang w:val="en-US"/>
              </w:rPr>
              <w:t>HD</w:t>
            </w:r>
            <w:r w:rsidRPr="00182DFE">
              <w:rPr>
                <w:sz w:val="20"/>
                <w:szCs w:val="20"/>
              </w:rPr>
              <w:t>+</w:t>
            </w:r>
          </w:p>
        </w:tc>
      </w:tr>
      <w:tr w:rsidR="00457A1F" w:rsidRPr="00457A1F" w:rsidTr="00BF03E9">
        <w:trPr>
          <w:trHeight w:val="2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более 3</w:t>
            </w:r>
          </w:p>
        </w:tc>
      </w:tr>
      <w:tr w:rsidR="00457A1F" w:rsidRPr="00457A1F" w:rsidTr="00BF03E9">
        <w:trPr>
          <w:trHeight w:val="3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Процессор </w:t>
            </w:r>
            <w:proofErr w:type="spellStart"/>
            <w:r w:rsidRPr="00182DFE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82DFE">
              <w:rPr>
                <w:sz w:val="20"/>
                <w:szCs w:val="20"/>
              </w:rPr>
              <w:t>5 5200</w:t>
            </w:r>
            <w:r w:rsidRPr="00182DFE">
              <w:rPr>
                <w:sz w:val="20"/>
                <w:szCs w:val="20"/>
                <w:lang w:val="en-US"/>
              </w:rPr>
              <w:t>U</w:t>
            </w:r>
          </w:p>
        </w:tc>
      </w:tr>
      <w:tr w:rsidR="00457A1F" w:rsidRPr="00457A1F" w:rsidTr="00BF03E9">
        <w:trPr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ГГц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менее 2,2</w:t>
            </w:r>
          </w:p>
        </w:tc>
      </w:tr>
      <w:tr w:rsidR="00457A1F" w:rsidRPr="00457A1F" w:rsidTr="00BF03E9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Гбайт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менее 4</w:t>
            </w:r>
          </w:p>
        </w:tc>
      </w:tr>
      <w:tr w:rsidR="00457A1F" w:rsidRPr="00457A1F" w:rsidTr="00BF03E9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Гбайт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менее 500</w:t>
            </w:r>
          </w:p>
        </w:tc>
      </w:tr>
      <w:tr w:rsidR="00457A1F" w:rsidRPr="00457A1F" w:rsidTr="00BF03E9">
        <w:trPr>
          <w:trHeight w:val="3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  <w:lang w:val="en-US"/>
              </w:rPr>
              <w:t>SATA</w:t>
            </w:r>
          </w:p>
        </w:tc>
      </w:tr>
      <w:tr w:rsidR="00457A1F" w:rsidRPr="00457A1F" w:rsidTr="00BF03E9">
        <w:trPr>
          <w:trHeight w:val="3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  <w:lang w:val="en-US"/>
              </w:rPr>
              <w:t>DVDRW</w:t>
            </w:r>
          </w:p>
        </w:tc>
      </w:tr>
      <w:tr w:rsidR="00457A1F" w:rsidRPr="009227A6" w:rsidTr="00BF03E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 xml:space="preserve">наличие модулей </w:t>
            </w:r>
            <w:proofErr w:type="spellStart"/>
            <w:r w:rsidRPr="00182DFE">
              <w:rPr>
                <w:rFonts w:eastAsia="Calibri"/>
                <w:sz w:val="20"/>
                <w:szCs w:val="20"/>
              </w:rPr>
              <w:t>Wi-Fi</w:t>
            </w:r>
            <w:proofErr w:type="spellEnd"/>
            <w:r w:rsidRPr="00182DF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82DFE">
              <w:rPr>
                <w:rFonts w:eastAsia="Calibri"/>
                <w:sz w:val="20"/>
                <w:szCs w:val="20"/>
              </w:rPr>
              <w:t>Bluetooth</w:t>
            </w:r>
            <w:proofErr w:type="spellEnd"/>
            <w:r w:rsidRPr="00182DFE">
              <w:rPr>
                <w:rFonts w:eastAsia="Calibri"/>
                <w:sz w:val="20"/>
                <w:szCs w:val="20"/>
              </w:rPr>
              <w:t>, поддержки 3G (UMTS)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82DFE">
              <w:rPr>
                <w:sz w:val="20"/>
                <w:szCs w:val="20"/>
              </w:rPr>
              <w:t>Да</w:t>
            </w:r>
            <w:r w:rsidRPr="00182DFE">
              <w:rPr>
                <w:sz w:val="20"/>
                <w:szCs w:val="20"/>
                <w:lang w:val="en-US"/>
              </w:rPr>
              <w:t xml:space="preserve">  (Wi-Fi, Bluetooth, 3G)</w:t>
            </w:r>
          </w:p>
        </w:tc>
      </w:tr>
      <w:tr w:rsidR="00457A1F" w:rsidRPr="00457A1F" w:rsidTr="00BF03E9">
        <w:trPr>
          <w:trHeight w:val="3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Интегрированный. Типа </w:t>
            </w:r>
            <w:r w:rsidRPr="00182DFE">
              <w:rPr>
                <w:sz w:val="20"/>
                <w:szCs w:val="20"/>
                <w:lang w:val="en-US"/>
              </w:rPr>
              <w:t>GT</w:t>
            </w:r>
            <w:r w:rsidRPr="00182DFE">
              <w:rPr>
                <w:sz w:val="20"/>
                <w:szCs w:val="20"/>
              </w:rPr>
              <w:t>940</w:t>
            </w:r>
            <w:r w:rsidRPr="00182DFE">
              <w:rPr>
                <w:sz w:val="20"/>
                <w:szCs w:val="20"/>
                <w:lang w:val="en-US"/>
              </w:rPr>
              <w:t>M</w:t>
            </w:r>
            <w:r w:rsidRPr="00182DFE">
              <w:rPr>
                <w:sz w:val="20"/>
                <w:szCs w:val="20"/>
              </w:rPr>
              <w:t>-2</w:t>
            </w:r>
            <w:r w:rsidRPr="00182DFE">
              <w:rPr>
                <w:sz w:val="20"/>
                <w:szCs w:val="20"/>
                <w:lang w:val="en-US"/>
              </w:rPr>
              <w:t>G</w:t>
            </w:r>
          </w:p>
        </w:tc>
      </w:tr>
      <w:tr w:rsidR="00457A1F" w:rsidRPr="00457A1F" w:rsidTr="00BF03E9">
        <w:trPr>
          <w:trHeight w:val="3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менее 5 часов</w:t>
            </w:r>
          </w:p>
        </w:tc>
      </w:tr>
      <w:tr w:rsidR="00457A1F" w:rsidRPr="00457A1F" w:rsidTr="00BF03E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Предустановленная / нет</w:t>
            </w:r>
          </w:p>
        </w:tc>
      </w:tr>
      <w:tr w:rsidR="00457A1F" w:rsidRPr="00457A1F" w:rsidTr="00BF03E9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нет</w:t>
            </w:r>
          </w:p>
        </w:tc>
      </w:tr>
      <w:tr w:rsidR="00457A1F" w:rsidRPr="00457A1F" w:rsidTr="00BF03E9">
        <w:trPr>
          <w:trHeight w:val="3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рубль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-</w:t>
            </w:r>
          </w:p>
        </w:tc>
      </w:tr>
      <w:tr w:rsidR="00457A1F" w:rsidRPr="00457A1F" w:rsidTr="00BF03E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26.20.15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Пояснения по требуемой продукции:</w:t>
            </w:r>
          </w:p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Системный блок  и монитор в комплекте</w:t>
            </w:r>
          </w:p>
        </w:tc>
      </w:tr>
      <w:tr w:rsidR="00457A1F" w:rsidRPr="00457A1F" w:rsidTr="00BF03E9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размер экрана/монитора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Дюйм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менее 18 ", не более</w:t>
            </w:r>
          </w:p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23"</w:t>
            </w:r>
          </w:p>
        </w:tc>
      </w:tr>
      <w:tr w:rsidR="00457A1F" w:rsidRPr="00457A1F" w:rsidTr="00BF03E9">
        <w:trPr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более 4 ядер</w:t>
            </w:r>
          </w:p>
        </w:tc>
      </w:tr>
      <w:tr w:rsidR="00457A1F" w:rsidRPr="00457A1F" w:rsidTr="00BF03E9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ГГц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не менее 2 </w:t>
            </w:r>
            <w:proofErr w:type="spellStart"/>
            <w:r w:rsidRPr="00182DFE">
              <w:rPr>
                <w:sz w:val="20"/>
                <w:szCs w:val="20"/>
              </w:rPr>
              <w:t>GHz</w:t>
            </w:r>
            <w:proofErr w:type="spellEnd"/>
          </w:p>
        </w:tc>
      </w:tr>
      <w:tr w:rsidR="00457A1F" w:rsidRPr="00457A1F" w:rsidTr="00BF03E9">
        <w:trPr>
          <w:trHeight w:val="3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Гбайт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более 8 Гб</w:t>
            </w:r>
          </w:p>
        </w:tc>
      </w:tr>
      <w:tr w:rsidR="00457A1F" w:rsidRPr="00457A1F" w:rsidTr="00BF03E9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Гбайт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более 1000 Гб</w:t>
            </w:r>
          </w:p>
        </w:tc>
      </w:tr>
      <w:tr w:rsidR="00457A1F" w:rsidRPr="00457A1F" w:rsidTr="00BF03E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57A1F" w:rsidRPr="00457A1F" w:rsidTr="00BF03E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наличие</w:t>
            </w:r>
          </w:p>
        </w:tc>
      </w:tr>
      <w:tr w:rsidR="00457A1F" w:rsidRPr="00457A1F" w:rsidTr="00BF03E9">
        <w:trPr>
          <w:trHeight w:val="2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интегрированный</w:t>
            </w:r>
          </w:p>
        </w:tc>
      </w:tr>
      <w:tr w:rsidR="00457A1F" w:rsidRPr="00457A1F" w:rsidTr="00BF03E9">
        <w:trPr>
          <w:trHeight w:val="3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наличие</w:t>
            </w:r>
          </w:p>
        </w:tc>
      </w:tr>
      <w:tr w:rsidR="00457A1F" w:rsidRPr="00457A1F" w:rsidTr="00BF03E9">
        <w:trPr>
          <w:trHeight w:val="3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наличие</w:t>
            </w:r>
          </w:p>
        </w:tc>
      </w:tr>
      <w:tr w:rsidR="00457A1F" w:rsidRPr="00457A1F" w:rsidTr="00BF03E9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рубль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457A1F">
              <w:rPr>
                <w:color w:val="FF0000"/>
                <w:sz w:val="20"/>
                <w:szCs w:val="20"/>
              </w:rPr>
              <w:t>-</w:t>
            </w:r>
          </w:p>
        </w:tc>
      </w:tr>
      <w:tr w:rsidR="00457A1F" w:rsidRPr="00457A1F" w:rsidTr="00BF03E9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26.20.16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Пояснения по требуемой продукции: принтеры, сканеры, многофункционального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лазерный,      матричный, струйный</w:t>
            </w:r>
            <w:r w:rsidRPr="00182DFE">
              <w:rPr>
                <w:sz w:val="20"/>
                <w:szCs w:val="20"/>
              </w:rPr>
              <w:br/>
            </w:r>
          </w:p>
        </w:tc>
      </w:tr>
      <w:tr w:rsidR="00457A1F" w:rsidRPr="00457A1F" w:rsidTr="00BF03E9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не  менее  600x1200  </w:t>
            </w:r>
            <w:proofErr w:type="spellStart"/>
            <w:r w:rsidRPr="00182DFE">
              <w:rPr>
                <w:sz w:val="20"/>
                <w:szCs w:val="20"/>
              </w:rPr>
              <w:t>dpi</w:t>
            </w:r>
            <w:proofErr w:type="spellEnd"/>
            <w:r w:rsidRPr="00182DFE">
              <w:rPr>
                <w:sz w:val="20"/>
                <w:szCs w:val="20"/>
              </w:rPr>
              <w:t xml:space="preserve"> (для                  лазерного принтера/МФУ)</w:t>
            </w:r>
          </w:p>
        </w:tc>
      </w:tr>
      <w:tr w:rsidR="00457A1F" w:rsidRPr="00457A1F" w:rsidTr="00BF03E9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черно-белый</w:t>
            </w:r>
          </w:p>
        </w:tc>
      </w:tr>
      <w:tr w:rsidR="00457A1F" w:rsidRPr="00457A1F" w:rsidTr="00BF03E9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spacing w:line="240" w:lineRule="auto"/>
              <w:ind w:left="175"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А4</w:t>
            </w:r>
          </w:p>
        </w:tc>
      </w:tr>
      <w:tr w:rsidR="00457A1F" w:rsidRPr="00457A1F" w:rsidTr="00BF03E9">
        <w:trPr>
          <w:trHeight w:val="5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82DFE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82DFE">
              <w:rPr>
                <w:sz w:val="20"/>
                <w:szCs w:val="20"/>
              </w:rPr>
              <w:t>/мин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не более 20 </w:t>
            </w:r>
            <w:proofErr w:type="spellStart"/>
            <w:r w:rsidRPr="00182DFE">
              <w:rPr>
                <w:sz w:val="20"/>
                <w:szCs w:val="20"/>
              </w:rPr>
              <w:t>стр</w:t>
            </w:r>
            <w:proofErr w:type="spellEnd"/>
            <w:r w:rsidRPr="00182DFE">
              <w:rPr>
                <w:sz w:val="20"/>
                <w:szCs w:val="20"/>
              </w:rPr>
              <w:t>/мин (для лазерного     принтера    /</w:t>
            </w:r>
          </w:p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МФУ) не более 566 знаков/сек(для матричного принтера)</w:t>
            </w:r>
          </w:p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не более 34 </w:t>
            </w:r>
            <w:proofErr w:type="spellStart"/>
            <w:r w:rsidRPr="00182DFE">
              <w:rPr>
                <w:sz w:val="20"/>
                <w:szCs w:val="20"/>
              </w:rPr>
              <w:t>стр</w:t>
            </w:r>
            <w:proofErr w:type="spellEnd"/>
            <w:r w:rsidRPr="00182DFE">
              <w:rPr>
                <w:sz w:val="20"/>
                <w:szCs w:val="20"/>
              </w:rPr>
              <w:t>/мин (для струйного принтера)</w:t>
            </w:r>
          </w:p>
        </w:tc>
      </w:tr>
      <w:tr w:rsidR="00457A1F" w:rsidRPr="00457A1F" w:rsidTr="00BF03E9">
        <w:trPr>
          <w:trHeight w:val="3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57A1F" w:rsidRPr="00457A1F" w:rsidTr="00BF03E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     </w:t>
            </w:r>
            <w:r w:rsidR="008820B0" w:rsidRPr="00182DF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29.10.30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лошадиная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57A1F" w:rsidRPr="00457A1F" w:rsidTr="00BF03E9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     </w:t>
            </w:r>
            <w:r w:rsidR="008820B0" w:rsidRPr="00182DF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29.10.41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182DFE">
              <w:rPr>
                <w:rFonts w:eastAsia="Calibri"/>
                <w:sz w:val="20"/>
                <w:szCs w:val="20"/>
              </w:rPr>
              <w:t>полудизелем</w:t>
            </w:r>
            <w:proofErr w:type="spellEnd"/>
            <w:r w:rsidRPr="00182DFE">
              <w:rPr>
                <w:rFonts w:eastAsia="Calibri"/>
                <w:sz w:val="20"/>
                <w:szCs w:val="20"/>
              </w:rPr>
              <w:t>), новые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лошадиная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-</w:t>
            </w:r>
          </w:p>
        </w:tc>
      </w:tr>
      <w:tr w:rsidR="00457A1F" w:rsidRPr="00457A1F" w:rsidTr="00BF03E9">
        <w:trPr>
          <w:trHeight w:val="3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     </w:t>
            </w:r>
            <w:r w:rsidR="008820B0" w:rsidRPr="00182DF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31.01.11.150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 xml:space="preserve">Мебель для сидения, </w:t>
            </w:r>
            <w:r w:rsidRPr="00182DFE">
              <w:rPr>
                <w:rFonts w:eastAsia="Calibri"/>
                <w:sz w:val="20"/>
                <w:szCs w:val="20"/>
              </w:rPr>
              <w:lastRenderedPageBreak/>
              <w:t>преимущественно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lastRenderedPageBreak/>
              <w:t>материал (металл)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нержавеющая сталь или алюминий</w:t>
            </w:r>
          </w:p>
        </w:tc>
      </w:tr>
      <w:tr w:rsidR="00457A1F" w:rsidRPr="00457A1F" w:rsidTr="00BF03E9">
        <w:trPr>
          <w:trHeight w:val="50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предельное значение - ткань;</w:t>
            </w:r>
          </w:p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возможные значения - нетканые материалы</w:t>
            </w:r>
          </w:p>
        </w:tc>
      </w:tr>
      <w:tr w:rsidR="00457A1F" w:rsidRPr="00457A1F" w:rsidTr="00E46176"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lastRenderedPageBreak/>
              <w:t xml:space="preserve">    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31.01.12.160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  <w:p w:rsidR="008820B0" w:rsidRPr="00182DFE" w:rsidRDefault="008820B0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  <w:p w:rsidR="008820B0" w:rsidRPr="00182DFE" w:rsidRDefault="008820B0" w:rsidP="008820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182DFE">
              <w:rPr>
                <w:sz w:val="20"/>
                <w:szCs w:val="20"/>
              </w:rPr>
              <w:t>мягколиственных</w:t>
            </w:r>
            <w:proofErr w:type="spellEnd"/>
            <w:r w:rsidRPr="00182DFE">
              <w:rPr>
                <w:sz w:val="20"/>
                <w:szCs w:val="20"/>
              </w:rPr>
              <w:t xml:space="preserve"> пород:</w:t>
            </w:r>
          </w:p>
          <w:p w:rsidR="008820B0" w:rsidRPr="00182DFE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457A1F" w:rsidRPr="00457A1F" w:rsidTr="00E46176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предельное значение - ткань;</w:t>
            </w:r>
          </w:p>
          <w:p w:rsidR="008820B0" w:rsidRPr="00182DFE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возможное значение - нетканые материалы</w:t>
            </w:r>
          </w:p>
        </w:tc>
      </w:tr>
      <w:tr w:rsidR="00457A1F" w:rsidRPr="00457A1F" w:rsidTr="00BF03E9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   </w:t>
            </w:r>
            <w:r w:rsidR="008820B0" w:rsidRPr="00182DFE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31.01.11</w:t>
            </w:r>
          </w:p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(кроме кода 31.01.11.150)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Мебель металлическая для офисов</w:t>
            </w:r>
          </w:p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материал</w:t>
            </w:r>
          </w:p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(металл)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Нержавеющая сталь</w:t>
            </w:r>
          </w:p>
        </w:tc>
      </w:tr>
      <w:tr w:rsidR="00457A1F" w:rsidRPr="00457A1F" w:rsidTr="00BF03E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3" w:firstLine="0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    </w:t>
            </w:r>
            <w:r w:rsidR="008820B0" w:rsidRPr="00182DF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31.01.12</w:t>
            </w:r>
          </w:p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(кроме кода 31.01.12.160)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182DFE">
              <w:rPr>
                <w:sz w:val="20"/>
                <w:szCs w:val="20"/>
              </w:rPr>
              <w:t>мягколиственных</w:t>
            </w:r>
            <w:proofErr w:type="spellEnd"/>
            <w:r w:rsidRPr="00182DFE">
              <w:rPr>
                <w:sz w:val="20"/>
                <w:szCs w:val="20"/>
              </w:rPr>
              <w:t xml:space="preserve"> пород</w:t>
            </w:r>
          </w:p>
        </w:tc>
      </w:tr>
    </w:tbl>
    <w:p w:rsidR="0030766C" w:rsidRPr="00457A1F" w:rsidRDefault="0030766C" w:rsidP="00F26560">
      <w:pPr>
        <w:spacing w:line="276" w:lineRule="auto"/>
        <w:ind w:firstLine="0"/>
        <w:jc w:val="left"/>
        <w:rPr>
          <w:color w:val="FF0000"/>
        </w:rPr>
      </w:pPr>
    </w:p>
    <w:p w:rsidR="00457A1F" w:rsidRPr="00457A1F" w:rsidRDefault="00457A1F" w:rsidP="00F26560">
      <w:pPr>
        <w:spacing w:line="276" w:lineRule="auto"/>
        <w:ind w:firstLine="0"/>
        <w:jc w:val="left"/>
      </w:pPr>
      <w:r w:rsidRPr="00457A1F">
        <w:t xml:space="preserve">Глава Пешковского </w:t>
      </w:r>
      <w:proofErr w:type="gramStart"/>
      <w:r w:rsidRPr="00457A1F">
        <w:t>сельского</w:t>
      </w:r>
      <w:proofErr w:type="gramEnd"/>
    </w:p>
    <w:p w:rsidR="00C249A2" w:rsidRPr="00457A1F" w:rsidRDefault="00457A1F" w:rsidP="00F26560">
      <w:pPr>
        <w:spacing w:line="276" w:lineRule="auto"/>
        <w:ind w:firstLine="0"/>
        <w:jc w:val="left"/>
      </w:pPr>
      <w:r w:rsidRPr="00457A1F">
        <w:t>поселения                                                                                                                                                 С.В. Ляшенко</w:t>
      </w:r>
      <w:r w:rsidR="00C249A2" w:rsidRPr="00457A1F">
        <w:t xml:space="preserve">                                                                                                                                                                         </w:t>
      </w:r>
    </w:p>
    <w:sectPr w:rsidR="00C249A2" w:rsidRPr="00457A1F" w:rsidSect="00BF03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6" w:rsidRDefault="00222A96" w:rsidP="001D5FE6">
      <w:pPr>
        <w:spacing w:line="240" w:lineRule="auto"/>
      </w:pPr>
      <w:r>
        <w:separator/>
      </w:r>
    </w:p>
  </w:endnote>
  <w:endnote w:type="continuationSeparator" w:id="0">
    <w:p w:rsidR="00222A96" w:rsidRDefault="00222A96" w:rsidP="001D5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6B" w:rsidRDefault="000F4751" w:rsidP="00FF691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B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27A6">
      <w:rPr>
        <w:rStyle w:val="a5"/>
        <w:noProof/>
      </w:rPr>
      <w:t>2</w:t>
    </w:r>
    <w:r>
      <w:rPr>
        <w:rStyle w:val="a5"/>
      </w:rPr>
      <w:fldChar w:fldCharType="end"/>
    </w:r>
  </w:p>
  <w:p w:rsidR="00627B6B" w:rsidRDefault="00627B6B" w:rsidP="000833B1">
    <w:pPr>
      <w:pStyle w:val="a3"/>
      <w:ind w:right="360"/>
      <w:jc w:val="right"/>
    </w:pPr>
  </w:p>
  <w:p w:rsidR="00627B6B" w:rsidRDefault="00627B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6" w:rsidRDefault="00222A96" w:rsidP="001D5FE6">
      <w:pPr>
        <w:spacing w:line="240" w:lineRule="auto"/>
      </w:pPr>
      <w:r>
        <w:separator/>
      </w:r>
    </w:p>
  </w:footnote>
  <w:footnote w:type="continuationSeparator" w:id="0">
    <w:p w:rsidR="00222A96" w:rsidRDefault="00222A96" w:rsidP="001D5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A6" w:rsidRPr="009227A6" w:rsidRDefault="009227A6" w:rsidP="009227A6">
    <w:pPr>
      <w:pStyle w:val="ad"/>
      <w:jc w:val="right"/>
      <w:rPr>
        <w:sz w:val="28"/>
        <w:szCs w:val="28"/>
      </w:rPr>
    </w:pPr>
    <w:r w:rsidRPr="009227A6">
      <w:rPr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A6" w:rsidRPr="009227A6" w:rsidRDefault="009227A6" w:rsidP="009227A6">
    <w:pPr>
      <w:pStyle w:val="ad"/>
      <w:jc w:val="right"/>
      <w:rPr>
        <w:sz w:val="28"/>
        <w:szCs w:val="28"/>
      </w:rPr>
    </w:pPr>
    <w:r w:rsidRPr="009227A6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86C6F"/>
    <w:multiLevelType w:val="hybridMultilevel"/>
    <w:tmpl w:val="E444825A"/>
    <w:lvl w:ilvl="0" w:tplc="CDEC90F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CFF41B6"/>
    <w:multiLevelType w:val="hybridMultilevel"/>
    <w:tmpl w:val="D71A9042"/>
    <w:lvl w:ilvl="0" w:tplc="2000292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60E"/>
    <w:rsid w:val="000833B1"/>
    <w:rsid w:val="000876CA"/>
    <w:rsid w:val="000A2592"/>
    <w:rsid w:val="000E14D4"/>
    <w:rsid w:val="000F4751"/>
    <w:rsid w:val="001356FA"/>
    <w:rsid w:val="00152554"/>
    <w:rsid w:val="00154365"/>
    <w:rsid w:val="00182DFE"/>
    <w:rsid w:val="001B22D4"/>
    <w:rsid w:val="001D5FE6"/>
    <w:rsid w:val="002059BE"/>
    <w:rsid w:val="002061FC"/>
    <w:rsid w:val="00222A96"/>
    <w:rsid w:val="002A6118"/>
    <w:rsid w:val="0030766C"/>
    <w:rsid w:val="0032399E"/>
    <w:rsid w:val="0036386D"/>
    <w:rsid w:val="003B243E"/>
    <w:rsid w:val="003B27A7"/>
    <w:rsid w:val="003F4038"/>
    <w:rsid w:val="00457A1F"/>
    <w:rsid w:val="00462BE4"/>
    <w:rsid w:val="004726AB"/>
    <w:rsid w:val="0048773B"/>
    <w:rsid w:val="004A410C"/>
    <w:rsid w:val="004C27E0"/>
    <w:rsid w:val="004F4F57"/>
    <w:rsid w:val="00571864"/>
    <w:rsid w:val="00572E55"/>
    <w:rsid w:val="005E10CF"/>
    <w:rsid w:val="005F1E4C"/>
    <w:rsid w:val="0062404B"/>
    <w:rsid w:val="00627B6B"/>
    <w:rsid w:val="00655AC8"/>
    <w:rsid w:val="00665969"/>
    <w:rsid w:val="006B6B05"/>
    <w:rsid w:val="007126B4"/>
    <w:rsid w:val="007441A1"/>
    <w:rsid w:val="007633CC"/>
    <w:rsid w:val="0079077A"/>
    <w:rsid w:val="007956B4"/>
    <w:rsid w:val="007C02C5"/>
    <w:rsid w:val="007F6D36"/>
    <w:rsid w:val="0080335E"/>
    <w:rsid w:val="00862048"/>
    <w:rsid w:val="008820B0"/>
    <w:rsid w:val="008C7CE9"/>
    <w:rsid w:val="008D6407"/>
    <w:rsid w:val="008F02E5"/>
    <w:rsid w:val="00921F56"/>
    <w:rsid w:val="009227A6"/>
    <w:rsid w:val="00963677"/>
    <w:rsid w:val="00975BCC"/>
    <w:rsid w:val="00983EB4"/>
    <w:rsid w:val="00A54079"/>
    <w:rsid w:val="00B15D6B"/>
    <w:rsid w:val="00B719FE"/>
    <w:rsid w:val="00BF03E9"/>
    <w:rsid w:val="00C249A2"/>
    <w:rsid w:val="00C37B9C"/>
    <w:rsid w:val="00C509D1"/>
    <w:rsid w:val="00C61235"/>
    <w:rsid w:val="00D0543E"/>
    <w:rsid w:val="00D30CF0"/>
    <w:rsid w:val="00D33319"/>
    <w:rsid w:val="00DE2EA3"/>
    <w:rsid w:val="00E63FD4"/>
    <w:rsid w:val="00EF160E"/>
    <w:rsid w:val="00F17F27"/>
    <w:rsid w:val="00F26560"/>
    <w:rsid w:val="00F92B06"/>
    <w:rsid w:val="00FA13EE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0E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60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EF1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F160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F160E"/>
  </w:style>
  <w:style w:type="table" w:styleId="a6">
    <w:name w:val="Table Grid"/>
    <w:basedOn w:val="a1"/>
    <w:locked/>
    <w:rsid w:val="008033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331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"/>
    <w:basedOn w:val="a"/>
    <w:rsid w:val="000876C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30CF0"/>
    <w:pPr>
      <w:spacing w:line="240" w:lineRule="auto"/>
      <w:ind w:right="-2" w:firstLine="0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D30CF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D30C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57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A1F"/>
    <w:rPr>
      <w:rFonts w:ascii="Tahoma" w:eastAsia="Times New Roman" w:hAnsi="Tahoma" w:cs="Tahoma"/>
      <w:sz w:val="16"/>
      <w:szCs w:val="16"/>
    </w:rPr>
  </w:style>
  <w:style w:type="character" w:customStyle="1" w:styleId="FontStyle22">
    <w:name w:val="Font Style22"/>
    <w:uiPriority w:val="99"/>
    <w:rsid w:val="000A259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0A2592"/>
    <w:pPr>
      <w:widowControl w:val="0"/>
      <w:autoSpaceDE w:val="0"/>
      <w:autoSpaceDN w:val="0"/>
      <w:adjustRightInd w:val="0"/>
      <w:spacing w:line="221" w:lineRule="exact"/>
      <w:ind w:firstLine="0"/>
      <w:jc w:val="center"/>
    </w:pPr>
  </w:style>
  <w:style w:type="paragraph" w:customStyle="1" w:styleId="Style15">
    <w:name w:val="Style15"/>
    <w:basedOn w:val="a"/>
    <w:uiPriority w:val="99"/>
    <w:rsid w:val="000A2592"/>
    <w:pPr>
      <w:widowControl w:val="0"/>
      <w:autoSpaceDE w:val="0"/>
      <w:autoSpaceDN w:val="0"/>
      <w:adjustRightInd w:val="0"/>
      <w:spacing w:line="240" w:lineRule="auto"/>
      <w:ind w:firstLine="0"/>
      <w:jc w:val="center"/>
    </w:pPr>
  </w:style>
  <w:style w:type="paragraph" w:styleId="ad">
    <w:name w:val="header"/>
    <w:basedOn w:val="a"/>
    <w:link w:val="ae"/>
    <w:uiPriority w:val="99"/>
    <w:unhideWhenUsed/>
    <w:rsid w:val="009227A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227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0E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60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EF1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F160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F160E"/>
  </w:style>
  <w:style w:type="table" w:styleId="a6">
    <w:name w:val="Table Grid"/>
    <w:basedOn w:val="a1"/>
    <w:locked/>
    <w:rsid w:val="008033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331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"/>
    <w:basedOn w:val="a"/>
    <w:rsid w:val="000876C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30CF0"/>
    <w:pPr>
      <w:spacing w:line="240" w:lineRule="auto"/>
      <w:ind w:right="-2" w:firstLine="0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D30CF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D30C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57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A1F"/>
    <w:rPr>
      <w:rFonts w:ascii="Tahoma" w:eastAsia="Times New Roman" w:hAnsi="Tahoma" w:cs="Tahoma"/>
      <w:sz w:val="16"/>
      <w:szCs w:val="16"/>
    </w:rPr>
  </w:style>
  <w:style w:type="character" w:customStyle="1" w:styleId="FontStyle22">
    <w:name w:val="Font Style22"/>
    <w:uiPriority w:val="99"/>
    <w:rsid w:val="000A259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0A2592"/>
    <w:pPr>
      <w:widowControl w:val="0"/>
      <w:autoSpaceDE w:val="0"/>
      <w:autoSpaceDN w:val="0"/>
      <w:adjustRightInd w:val="0"/>
      <w:spacing w:line="221" w:lineRule="exact"/>
      <w:ind w:firstLine="0"/>
      <w:jc w:val="center"/>
    </w:pPr>
  </w:style>
  <w:style w:type="paragraph" w:customStyle="1" w:styleId="Style15">
    <w:name w:val="Style15"/>
    <w:basedOn w:val="a"/>
    <w:uiPriority w:val="99"/>
    <w:rsid w:val="000A2592"/>
    <w:pPr>
      <w:widowControl w:val="0"/>
      <w:autoSpaceDE w:val="0"/>
      <w:autoSpaceDN w:val="0"/>
      <w:adjustRightInd w:val="0"/>
      <w:spacing w:line="240" w:lineRule="auto"/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373CA7C079C5B977C4865DBF48EA997AE7FB7CDC6AFFB699CE5FA5D56Dc8I" TargetMode="External"/><Relationship Id="rId10" Type="http://schemas.openxmlformats.org/officeDocument/2006/relationships/hyperlink" Target="http://www.peshk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0373CA7C079C5B977C4865DBF48EA997AE7FF7FDA6CFFB699CE5FA5D56Dc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D215-8FCA-4252-B3C1-C3F56277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Азовского района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Закупки-1</dc:creator>
  <cp:lastModifiedBy>Пользователь</cp:lastModifiedBy>
  <cp:revision>10</cp:revision>
  <cp:lastPrinted>2016-05-06T05:43:00Z</cp:lastPrinted>
  <dcterms:created xsi:type="dcterms:W3CDTF">2016-05-23T10:47:00Z</dcterms:created>
  <dcterms:modified xsi:type="dcterms:W3CDTF">2016-05-25T06:06:00Z</dcterms:modified>
</cp:coreProperties>
</file>